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城乡建设部关于修改《建筑业企业资质管理规定》等部门规章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8年12月22日中华人民共和国住房和城乡建设部令第45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